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356" w:type="dxa"/>
        <w:jc w:val="center"/>
        <w:tblInd w:w="-375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92"/>
        <w:gridCol w:w="34"/>
        <w:gridCol w:w="1242"/>
        <w:gridCol w:w="1701"/>
        <w:gridCol w:w="1843"/>
        <w:gridCol w:w="1559"/>
        <w:gridCol w:w="1985"/>
      </w:tblGrid>
      <w:tr w:rsidR="007129B9" w:rsidRPr="00062FE6" w:rsidTr="00062FE6">
        <w:trPr>
          <w:trHeight w:val="366"/>
          <w:jc w:val="center"/>
        </w:trPr>
        <w:tc>
          <w:tcPr>
            <w:tcW w:w="992" w:type="dxa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tabs>
                <w:tab w:val="left" w:pos="1072"/>
              </w:tabs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 xml:space="preserve">المرحلة </w:t>
            </w:r>
            <w:r w:rsidR="00606642"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الأولى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المرحلة الثانية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المرحلة الثالثة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7129B9" w:rsidRPr="00062FE6" w:rsidRDefault="007129B9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المرحلة الرابعة</w:t>
            </w:r>
          </w:p>
        </w:tc>
      </w:tr>
      <w:tr w:rsidR="004832AA" w:rsidRPr="00062FE6" w:rsidTr="00062FE6">
        <w:trPr>
          <w:trHeight w:val="417"/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22/5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خبر إذاعي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تحرير إذاعي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الأربعاء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23/5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فنون صحفية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تخطيط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24/5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حقوق الإنسان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شبكات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26/5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فن إذاعي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تقنيات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الأحد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27/5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حاسبات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انكليزية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28/5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فن الإلقاء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انكليزية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29/5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تاريخ إذاعة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عربية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الأربعاء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30/5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علوم سياسة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إعلام متخصص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31/5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عربية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معلوماتية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2/6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إخراج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إعلان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الأحد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3/6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انكليزية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رأي عام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4/6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نظريات الاتصال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4832AA" w:rsidRPr="00062FE6" w:rsidRDefault="0054651B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سيناريو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5/6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أخلاقيات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تشريعات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الأربعاء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6/6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عربي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حرب نفسية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7/6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تصوير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مناهج بحث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السبت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9/6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انكليزية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54651B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مشاريع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الأحد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10/6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وسائل  الاتصال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دراما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11/6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علاقات عامة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لغة عربية</w:t>
            </w:r>
          </w:p>
        </w:tc>
      </w:tr>
      <w:tr w:rsidR="004832AA" w:rsidRPr="00062FE6" w:rsidTr="00062FE6">
        <w:trPr>
          <w:jc w:val="center"/>
        </w:trPr>
        <w:tc>
          <w:tcPr>
            <w:tcW w:w="1026" w:type="dxa"/>
            <w:gridSpan w:val="2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1242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12/6</w:t>
            </w:r>
          </w:p>
        </w:tc>
        <w:tc>
          <w:tcPr>
            <w:tcW w:w="1701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تاريخ العراق</w:t>
            </w:r>
          </w:p>
        </w:tc>
        <w:tc>
          <w:tcPr>
            <w:tcW w:w="1843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559" w:type="dxa"/>
            <w:vAlign w:val="center"/>
          </w:tcPr>
          <w:p w:rsidR="004832AA" w:rsidRPr="00062FE6" w:rsidRDefault="004832AA" w:rsidP="00A11C65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985" w:type="dxa"/>
            <w:vAlign w:val="center"/>
          </w:tcPr>
          <w:p w:rsidR="004832AA" w:rsidRPr="00062FE6" w:rsidRDefault="004832AA" w:rsidP="00ED3CF1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062FE6">
              <w:rPr>
                <w:rFonts w:ascii="Tahoma" w:hAnsi="Tahoma" w:cs="Tahoma"/>
                <w:sz w:val="20"/>
                <w:szCs w:val="20"/>
                <w:rtl/>
                <w:lang w:bidi="ar-IQ"/>
              </w:rPr>
              <w:t>-</w:t>
            </w:r>
          </w:p>
        </w:tc>
      </w:tr>
    </w:tbl>
    <w:p w:rsidR="00A11C65" w:rsidRPr="00062FE6" w:rsidRDefault="00A11C65" w:rsidP="00883522">
      <w:pPr>
        <w:rPr>
          <w:rFonts w:ascii="Tahoma" w:hAnsi="Tahoma" w:cs="Tahoma"/>
          <w:sz w:val="20"/>
          <w:szCs w:val="20"/>
          <w:rtl/>
          <w:lang w:bidi="ar-IQ"/>
        </w:rPr>
      </w:pPr>
    </w:p>
    <w:p w:rsidR="006347C6" w:rsidRPr="00062FE6" w:rsidRDefault="006347C6" w:rsidP="00883522">
      <w:pPr>
        <w:rPr>
          <w:rFonts w:ascii="Tahoma" w:hAnsi="Tahoma" w:cs="Tahoma"/>
          <w:sz w:val="20"/>
          <w:szCs w:val="20"/>
          <w:lang w:bidi="ar-IQ"/>
        </w:rPr>
      </w:pPr>
      <w:r w:rsidRPr="00062FE6">
        <w:rPr>
          <w:rFonts w:ascii="Tahoma" w:hAnsi="Tahoma" w:cs="Tahoma"/>
          <w:sz w:val="20"/>
          <w:szCs w:val="20"/>
          <w:rtl/>
          <w:lang w:bidi="ar-IQ"/>
        </w:rPr>
        <w:t>ملاحظة :-  يبد</w:t>
      </w:r>
      <w:r w:rsidR="005D0BFD" w:rsidRPr="00062FE6">
        <w:rPr>
          <w:rFonts w:ascii="Tahoma" w:hAnsi="Tahoma" w:cs="Tahoma"/>
          <w:sz w:val="20"/>
          <w:szCs w:val="20"/>
          <w:rtl/>
          <w:lang w:bidi="ar-IQ"/>
        </w:rPr>
        <w:t>أ</w:t>
      </w:r>
      <w:r w:rsidRPr="00062FE6">
        <w:rPr>
          <w:rFonts w:ascii="Tahoma" w:hAnsi="Tahoma" w:cs="Tahoma"/>
          <w:sz w:val="20"/>
          <w:szCs w:val="20"/>
          <w:rtl/>
          <w:lang w:bidi="ar-IQ"/>
        </w:rPr>
        <w:t xml:space="preserve"> الامتحان الساعة التاسع</w:t>
      </w:r>
      <w:r w:rsidR="00883522" w:rsidRPr="00062FE6">
        <w:rPr>
          <w:rFonts w:ascii="Tahoma" w:hAnsi="Tahoma" w:cs="Tahoma"/>
          <w:sz w:val="20"/>
          <w:szCs w:val="20"/>
          <w:rtl/>
          <w:lang w:bidi="ar-IQ"/>
        </w:rPr>
        <w:t>ة</w:t>
      </w:r>
      <w:r w:rsidRPr="00062FE6">
        <w:rPr>
          <w:rFonts w:ascii="Tahoma" w:hAnsi="Tahoma" w:cs="Tahoma"/>
          <w:sz w:val="20"/>
          <w:szCs w:val="20"/>
          <w:rtl/>
          <w:lang w:bidi="ar-IQ"/>
        </w:rPr>
        <w:t xml:space="preserve"> صباحا </w:t>
      </w:r>
    </w:p>
    <w:p w:rsidR="007129B9" w:rsidRPr="00062FE6" w:rsidRDefault="007129B9" w:rsidP="007129B9">
      <w:pPr>
        <w:jc w:val="center"/>
        <w:rPr>
          <w:rFonts w:ascii="Tahoma" w:hAnsi="Tahoma" w:cs="Tahoma"/>
          <w:sz w:val="20"/>
          <w:szCs w:val="20"/>
          <w:lang w:bidi="ar-IQ"/>
        </w:rPr>
      </w:pPr>
      <w:r w:rsidRPr="00062FE6">
        <w:rPr>
          <w:rFonts w:ascii="Tahoma" w:hAnsi="Tahoma" w:cs="Tahoma"/>
          <w:sz w:val="20"/>
          <w:szCs w:val="20"/>
          <w:rtl/>
          <w:lang w:bidi="ar-IQ"/>
        </w:rPr>
        <w:tab/>
        <w:t xml:space="preserve">                             د0 فاضل جتي </w:t>
      </w:r>
    </w:p>
    <w:p w:rsidR="005C6940" w:rsidRPr="00062FE6" w:rsidRDefault="007129B9" w:rsidP="00A11C65">
      <w:pPr>
        <w:tabs>
          <w:tab w:val="left" w:pos="5220"/>
        </w:tabs>
        <w:rPr>
          <w:rFonts w:ascii="Tahoma" w:hAnsi="Tahoma" w:cs="Tahoma"/>
          <w:sz w:val="20"/>
          <w:szCs w:val="20"/>
          <w:lang w:bidi="ar-IQ"/>
        </w:rPr>
      </w:pPr>
      <w:r w:rsidRPr="00062FE6">
        <w:rPr>
          <w:rFonts w:ascii="Tahoma" w:hAnsi="Tahoma" w:cs="Tahoma"/>
          <w:sz w:val="20"/>
          <w:szCs w:val="20"/>
          <w:rtl/>
          <w:lang w:bidi="ar-IQ"/>
        </w:rPr>
        <w:t xml:space="preserve">                                                         رئيس قسم الصحافة </w:t>
      </w:r>
      <w:r w:rsidR="00A11C65" w:rsidRPr="00062FE6">
        <w:rPr>
          <w:rFonts w:ascii="Tahoma" w:hAnsi="Tahoma" w:cs="Tahoma"/>
          <w:sz w:val="20"/>
          <w:szCs w:val="20"/>
          <w:rtl/>
          <w:lang w:bidi="ar-IQ"/>
        </w:rPr>
        <w:t>الإذاعية</w:t>
      </w:r>
      <w:r w:rsidRPr="00062FE6">
        <w:rPr>
          <w:rFonts w:ascii="Tahoma" w:hAnsi="Tahoma" w:cs="Tahoma"/>
          <w:sz w:val="20"/>
          <w:szCs w:val="20"/>
          <w:rtl/>
          <w:lang w:bidi="ar-IQ"/>
        </w:rPr>
        <w:t xml:space="preserve"> والتلفزيونية</w:t>
      </w:r>
    </w:p>
    <w:sectPr w:rsidR="005C6940" w:rsidRPr="00062FE6" w:rsidSect="00A11C65">
      <w:headerReference w:type="default" r:id="rId7"/>
      <w:pgSz w:w="11906" w:h="16838"/>
      <w:pgMar w:top="426" w:right="1800" w:bottom="709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09" w:rsidRDefault="00A61409" w:rsidP="00FB30F0">
      <w:pPr>
        <w:spacing w:after="0" w:line="240" w:lineRule="auto"/>
      </w:pPr>
      <w:r>
        <w:separator/>
      </w:r>
    </w:p>
  </w:endnote>
  <w:endnote w:type="continuationSeparator" w:id="0">
    <w:p w:rsidR="00A61409" w:rsidRDefault="00A61409" w:rsidP="00FB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09" w:rsidRDefault="00A61409" w:rsidP="00FB30F0">
      <w:pPr>
        <w:spacing w:after="0" w:line="240" w:lineRule="auto"/>
      </w:pPr>
      <w:r>
        <w:separator/>
      </w:r>
    </w:p>
  </w:footnote>
  <w:footnote w:type="continuationSeparator" w:id="0">
    <w:p w:rsidR="00A61409" w:rsidRDefault="00A61409" w:rsidP="00FB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6" w:rsidRPr="00062FE6" w:rsidRDefault="00883522" w:rsidP="00883522">
    <w:pPr>
      <w:pStyle w:val="a4"/>
      <w:jc w:val="center"/>
      <w:rPr>
        <w:rFonts w:ascii="Tahoma" w:hAnsi="Tahoma" w:cs="Tahoma"/>
        <w:b/>
        <w:bCs/>
        <w:sz w:val="20"/>
        <w:szCs w:val="20"/>
        <w:lang w:bidi="ar-IQ"/>
      </w:rPr>
    </w:pPr>
    <w:r w:rsidRPr="00062FE6">
      <w:rPr>
        <w:rFonts w:ascii="Tahoma" w:hAnsi="Tahoma" w:cs="Tahoma"/>
        <w:b/>
        <w:bCs/>
        <w:sz w:val="20"/>
        <w:szCs w:val="20"/>
        <w:rtl/>
        <w:lang w:bidi="ar-IQ"/>
      </w:rPr>
      <w:t xml:space="preserve">قسم الصحافة </w:t>
    </w:r>
    <w:r w:rsidR="004832AA" w:rsidRPr="00062FE6">
      <w:rPr>
        <w:rFonts w:ascii="Tahoma" w:hAnsi="Tahoma" w:cs="Tahoma"/>
        <w:b/>
        <w:bCs/>
        <w:sz w:val="20"/>
        <w:szCs w:val="20"/>
        <w:rtl/>
        <w:lang w:bidi="ar-IQ"/>
      </w:rPr>
      <w:t>الإذاعية</w:t>
    </w:r>
    <w:r w:rsidRPr="00062FE6">
      <w:rPr>
        <w:rFonts w:ascii="Tahoma" w:hAnsi="Tahoma" w:cs="Tahoma"/>
        <w:b/>
        <w:bCs/>
        <w:sz w:val="20"/>
        <w:szCs w:val="20"/>
        <w:rtl/>
        <w:lang w:bidi="ar-IQ"/>
      </w:rPr>
      <w:t xml:space="preserve"> والتلفزيوني</w:t>
    </w:r>
    <w:r w:rsidR="004832AA" w:rsidRPr="00062FE6">
      <w:rPr>
        <w:rFonts w:ascii="Tahoma" w:hAnsi="Tahoma" w:cs="Tahoma"/>
        <w:b/>
        <w:bCs/>
        <w:sz w:val="20"/>
        <w:szCs w:val="20"/>
        <w:rtl/>
        <w:lang w:bidi="ar-IQ"/>
      </w:rPr>
      <w:t>ة</w:t>
    </w:r>
  </w:p>
  <w:p w:rsidR="00FB30F0" w:rsidRPr="00062FE6" w:rsidRDefault="006347C6" w:rsidP="00883522">
    <w:pPr>
      <w:pStyle w:val="a4"/>
      <w:jc w:val="center"/>
      <w:rPr>
        <w:rFonts w:ascii="Tahoma" w:hAnsi="Tahoma" w:cs="Tahoma"/>
        <w:b/>
        <w:bCs/>
        <w:sz w:val="20"/>
        <w:szCs w:val="20"/>
        <w:lang w:bidi="ar-IQ"/>
      </w:rPr>
    </w:pPr>
    <w:r w:rsidRPr="00062FE6">
      <w:rPr>
        <w:rFonts w:ascii="Tahoma" w:hAnsi="Tahoma" w:cs="Tahoma"/>
        <w:b/>
        <w:bCs/>
        <w:sz w:val="20"/>
        <w:szCs w:val="20"/>
        <w:highlight w:val="lightGray"/>
        <w:lang w:bidi="ar-IQ"/>
      </w:rPr>
      <w:t>}</w:t>
    </w:r>
    <w:r w:rsidR="00FB30F0" w:rsidRPr="00062FE6">
      <w:rPr>
        <w:rFonts w:ascii="Tahoma" w:hAnsi="Tahoma" w:cs="Tahoma"/>
        <w:b/>
        <w:bCs/>
        <w:sz w:val="20"/>
        <w:szCs w:val="20"/>
        <w:highlight w:val="lightGray"/>
        <w:rtl/>
        <w:lang w:bidi="ar-IQ"/>
      </w:rPr>
      <w:t>جدول ا</w:t>
    </w:r>
    <w:r w:rsidR="004832AA" w:rsidRPr="00062FE6">
      <w:rPr>
        <w:rFonts w:ascii="Tahoma" w:hAnsi="Tahoma" w:cs="Tahoma"/>
        <w:b/>
        <w:bCs/>
        <w:sz w:val="20"/>
        <w:szCs w:val="20"/>
        <w:highlight w:val="lightGray"/>
        <w:rtl/>
        <w:lang w:bidi="ar-IQ"/>
      </w:rPr>
      <w:t>لا</w:t>
    </w:r>
    <w:r w:rsidR="00FB30F0" w:rsidRPr="00062FE6">
      <w:rPr>
        <w:rFonts w:ascii="Tahoma" w:hAnsi="Tahoma" w:cs="Tahoma"/>
        <w:b/>
        <w:bCs/>
        <w:sz w:val="20"/>
        <w:szCs w:val="20"/>
        <w:highlight w:val="lightGray"/>
        <w:rtl/>
        <w:lang w:bidi="ar-IQ"/>
      </w:rPr>
      <w:t xml:space="preserve">متحانات النهائية 2011/2012   الدور الاول </w:t>
    </w:r>
    <w:r w:rsidRPr="00062FE6">
      <w:rPr>
        <w:rFonts w:ascii="Tahoma" w:hAnsi="Tahoma" w:cs="Tahoma"/>
        <w:b/>
        <w:bCs/>
        <w:sz w:val="20"/>
        <w:szCs w:val="20"/>
        <w:highlight w:val="lightGray"/>
        <w:lang w:bidi="ar-IQ"/>
      </w:rPr>
      <w:t>{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B30F0"/>
    <w:rsid w:val="00062FE6"/>
    <w:rsid w:val="003630B2"/>
    <w:rsid w:val="003A474E"/>
    <w:rsid w:val="00436515"/>
    <w:rsid w:val="004832AA"/>
    <w:rsid w:val="004A6609"/>
    <w:rsid w:val="004B0D8C"/>
    <w:rsid w:val="0054593E"/>
    <w:rsid w:val="0054651B"/>
    <w:rsid w:val="00547FAF"/>
    <w:rsid w:val="005C6940"/>
    <w:rsid w:val="005D0BFD"/>
    <w:rsid w:val="005F0B7D"/>
    <w:rsid w:val="00606642"/>
    <w:rsid w:val="006347C6"/>
    <w:rsid w:val="007129B9"/>
    <w:rsid w:val="007B4B1D"/>
    <w:rsid w:val="008101D1"/>
    <w:rsid w:val="00883522"/>
    <w:rsid w:val="00A023FC"/>
    <w:rsid w:val="00A07FA7"/>
    <w:rsid w:val="00A11C65"/>
    <w:rsid w:val="00A61409"/>
    <w:rsid w:val="00B95B1C"/>
    <w:rsid w:val="00C805F5"/>
    <w:rsid w:val="00F95D3E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B30F0"/>
  </w:style>
  <w:style w:type="paragraph" w:styleId="a5">
    <w:name w:val="footer"/>
    <w:basedOn w:val="a"/>
    <w:link w:val="Char0"/>
    <w:uiPriority w:val="99"/>
    <w:semiHidden/>
    <w:unhideWhenUsed/>
    <w:rsid w:val="00FB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B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4953-CE0C-483D-8BE5-E81607E2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waleed</cp:lastModifiedBy>
  <cp:revision>9</cp:revision>
  <cp:lastPrinted>2012-05-15T17:57:00Z</cp:lastPrinted>
  <dcterms:created xsi:type="dcterms:W3CDTF">2012-05-13T18:31:00Z</dcterms:created>
  <dcterms:modified xsi:type="dcterms:W3CDTF">2012-05-22T05:39:00Z</dcterms:modified>
</cp:coreProperties>
</file>